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020"/>
        <w:gridCol w:w="766"/>
        <w:gridCol w:w="1144"/>
        <w:gridCol w:w="1126"/>
        <w:gridCol w:w="1969"/>
        <w:gridCol w:w="1220"/>
      </w:tblGrid>
      <w:tr w:rsidR="00C517FB" w:rsidRPr="00A20716" w14:paraId="5D8ACA12"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50941F8A" w14:textId="1ED336AE" w:rsidR="00C517FB" w:rsidRPr="006E23E0" w:rsidRDefault="009318C8" w:rsidP="00A20716">
            <w:pPr>
              <w:spacing w:after="60"/>
              <w:jc w:val="both"/>
              <w:rPr>
                <w:rFonts w:cs="Times New Roman"/>
                <w:lang w:val="sr-Cyrl-RS"/>
              </w:rPr>
            </w:pPr>
            <w:bookmarkStart w:id="0" w:name="_GoBack"/>
            <w:bookmarkEnd w:id="0"/>
            <w:r w:rsidRPr="00A20716">
              <w:rPr>
                <w:rFonts w:cs="Times New Roman"/>
                <w:b/>
                <w:bCs/>
              </w:rPr>
              <w:t>Студијски програм</w:t>
            </w:r>
            <w:r w:rsidR="003A1779">
              <w:rPr>
                <w:rFonts w:cs="Times New Roman"/>
                <w:b/>
                <w:bCs/>
                <w:lang w:val="sr-Cyrl-RS"/>
              </w:rPr>
              <w:t>и</w:t>
            </w:r>
            <w:r w:rsidRPr="00A20716">
              <w:rPr>
                <w:rFonts w:cs="Times New Roman"/>
                <w:b/>
                <w:bCs/>
              </w:rPr>
              <w:t xml:space="preserve">: </w:t>
            </w:r>
            <w:r w:rsidR="006E23E0">
              <w:rPr>
                <w:rFonts w:cs="Times New Roman"/>
                <w:lang w:val="sr-Cyrl-RS"/>
              </w:rPr>
              <w:t>Студије политикологије</w:t>
            </w:r>
            <w:r w:rsidR="004A57FA">
              <w:rPr>
                <w:rFonts w:cs="Times New Roman"/>
                <w:lang w:val="sr-Cyrl-RS"/>
              </w:rPr>
              <w:t>,</w:t>
            </w:r>
            <w:r w:rsidR="00A81E40">
              <w:rPr>
                <w:rFonts w:cs="Times New Roman"/>
                <w:lang w:val="sr-Cyrl-RS"/>
              </w:rPr>
              <w:t xml:space="preserve"> Међународне студије</w:t>
            </w:r>
            <w:r w:rsidR="00A81E40">
              <w:rPr>
                <w:rFonts w:cs="Times New Roman"/>
              </w:rPr>
              <w:t xml:space="preserve">, </w:t>
            </w:r>
            <w:r w:rsidR="00A81E40">
              <w:rPr>
                <w:rFonts w:cs="Times New Roman"/>
                <w:lang w:val="sr-Cyrl-RS"/>
              </w:rPr>
              <w:t>Студије новинарства,</w:t>
            </w:r>
            <w:r w:rsidR="004A57FA">
              <w:rPr>
                <w:rFonts w:cs="Times New Roman"/>
                <w:lang w:val="sr-Cyrl-RS"/>
              </w:rPr>
              <w:t xml:space="preserve"> Социјална политика и социјални рад</w:t>
            </w:r>
            <w:r w:rsidR="00085A55">
              <w:rPr>
                <w:rFonts w:cs="Times New Roman"/>
                <w:lang w:val="sr-Cyrl-RS"/>
              </w:rPr>
              <w:t xml:space="preserve">, </w:t>
            </w:r>
          </w:p>
        </w:tc>
      </w:tr>
      <w:tr w:rsidR="00C517FB" w:rsidRPr="00A20716" w14:paraId="6121C8B0"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07705AF" w14:textId="546D55A6" w:rsidR="00C517FB" w:rsidRPr="00A20716" w:rsidRDefault="009318C8" w:rsidP="00A20716">
            <w:pPr>
              <w:spacing w:after="60"/>
              <w:jc w:val="both"/>
              <w:rPr>
                <w:rFonts w:cs="Times New Roman"/>
              </w:rPr>
            </w:pPr>
            <w:r w:rsidRPr="00A20716">
              <w:rPr>
                <w:rFonts w:cs="Times New Roman"/>
                <w:b/>
                <w:bCs/>
              </w:rPr>
              <w:t xml:space="preserve">Назив предмета: </w:t>
            </w:r>
            <w:r w:rsidRPr="00A20716">
              <w:rPr>
                <w:rFonts w:cs="Times New Roman"/>
              </w:rPr>
              <w:t>Теорија игара</w:t>
            </w:r>
          </w:p>
        </w:tc>
      </w:tr>
      <w:tr w:rsidR="00C517FB" w:rsidRPr="00A20716" w14:paraId="3A641A8E"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681CF807" w14:textId="3007A387" w:rsidR="00C517FB" w:rsidRPr="0004362F" w:rsidRDefault="009318C8" w:rsidP="00A20716">
            <w:pPr>
              <w:spacing w:after="60"/>
              <w:jc w:val="both"/>
              <w:rPr>
                <w:rFonts w:cs="Times New Roman"/>
                <w:lang w:val="sr-Cyrl-RS"/>
              </w:rPr>
            </w:pPr>
            <w:r w:rsidRPr="00A20716">
              <w:rPr>
                <w:rFonts w:cs="Times New Roman"/>
                <w:b/>
                <w:bCs/>
              </w:rPr>
              <w:t xml:space="preserve">Наставник: </w:t>
            </w:r>
            <w:r w:rsidR="00A20716" w:rsidRPr="00A20716">
              <w:rPr>
                <w:rFonts w:cs="Times New Roman"/>
                <w:lang w:val="sr-Cyrl-RS"/>
              </w:rPr>
              <w:t xml:space="preserve">проф. др </w:t>
            </w:r>
            <w:r w:rsidRPr="00A20716">
              <w:rPr>
                <w:rFonts w:cs="Times New Roman"/>
              </w:rPr>
              <w:t xml:space="preserve">Душан Павловић, </w:t>
            </w:r>
            <w:r w:rsidR="00085A55">
              <w:rPr>
                <w:rFonts w:cs="Times New Roman"/>
                <w:lang w:val="sr-Cyrl-RS"/>
              </w:rPr>
              <w:t xml:space="preserve">доц. др </w:t>
            </w:r>
            <w:r w:rsidR="00A20716" w:rsidRPr="00A20716">
              <w:rPr>
                <w:rFonts w:cs="Times New Roman"/>
                <w:lang w:val="sr-Cyrl-RS"/>
              </w:rPr>
              <w:t xml:space="preserve"> </w:t>
            </w:r>
            <w:r w:rsidRPr="00A20716">
              <w:rPr>
                <w:rFonts w:cs="Times New Roman"/>
              </w:rPr>
              <w:t>Иван Станојевић</w:t>
            </w:r>
            <w:r w:rsidR="0004362F">
              <w:rPr>
                <w:rFonts w:cs="Times New Roman"/>
                <w:lang w:val="sr-Cyrl-RS"/>
              </w:rPr>
              <w:t>, сарадница Сања Војводић</w:t>
            </w:r>
          </w:p>
        </w:tc>
      </w:tr>
      <w:tr w:rsidR="00C517FB" w:rsidRPr="00A20716" w14:paraId="2DAF28B6"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2D5B96A6" w14:textId="77777777" w:rsidR="00C517FB" w:rsidRPr="00A20716" w:rsidRDefault="009318C8" w:rsidP="00A20716">
            <w:pPr>
              <w:pStyle w:val="Heading2"/>
              <w:spacing w:after="60"/>
              <w:jc w:val="both"/>
              <w:rPr>
                <w:rFonts w:cs="Times New Roman"/>
              </w:rPr>
            </w:pPr>
            <w:r w:rsidRPr="00A20716">
              <w:rPr>
                <w:rFonts w:cs="Times New Roman"/>
              </w:rPr>
              <w:t xml:space="preserve">Статус предмета: </w:t>
            </w:r>
            <w:r w:rsidRPr="00A20716">
              <w:rPr>
                <w:rFonts w:cs="Times New Roman"/>
                <w:b w:val="0"/>
                <w:bCs w:val="0"/>
              </w:rPr>
              <w:t>Изборни</w:t>
            </w:r>
            <w:r w:rsidRPr="00A20716">
              <w:rPr>
                <w:rFonts w:cs="Times New Roman"/>
              </w:rPr>
              <w:t xml:space="preserve"> </w:t>
            </w:r>
          </w:p>
        </w:tc>
      </w:tr>
      <w:tr w:rsidR="00C517FB" w:rsidRPr="00A20716" w14:paraId="70CCBD72"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3B98FC1" w14:textId="13344862" w:rsidR="00C517FB" w:rsidRPr="00A20716" w:rsidRDefault="009318C8" w:rsidP="00A20716">
            <w:pPr>
              <w:spacing w:after="60"/>
              <w:jc w:val="both"/>
              <w:rPr>
                <w:rFonts w:cs="Times New Roman"/>
              </w:rPr>
            </w:pPr>
            <w:r w:rsidRPr="00A20716">
              <w:rPr>
                <w:rFonts w:cs="Times New Roman"/>
                <w:b/>
                <w:bCs/>
              </w:rPr>
              <w:t xml:space="preserve">Број ЕСПБ: </w:t>
            </w:r>
            <w:r w:rsidR="004668FD">
              <w:rPr>
                <w:rFonts w:cs="Times New Roman"/>
                <w:b/>
                <w:bCs/>
              </w:rPr>
              <w:t>6</w:t>
            </w:r>
          </w:p>
        </w:tc>
      </w:tr>
      <w:tr w:rsidR="00C517FB" w:rsidRPr="00A20716" w14:paraId="25AABA0B"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98CB28D" w14:textId="4952B8DA" w:rsidR="00C517FB" w:rsidRPr="00A20716" w:rsidRDefault="009318C8" w:rsidP="00A20716">
            <w:pPr>
              <w:tabs>
                <w:tab w:val="left" w:pos="2380"/>
                <w:tab w:val="center" w:pos="4542"/>
              </w:tabs>
              <w:spacing w:after="60"/>
              <w:jc w:val="both"/>
              <w:rPr>
                <w:rFonts w:cs="Times New Roman"/>
              </w:rPr>
            </w:pPr>
            <w:r w:rsidRPr="00A20716">
              <w:rPr>
                <w:rFonts w:cs="Times New Roman"/>
                <w:b/>
                <w:bCs/>
              </w:rPr>
              <w:t xml:space="preserve">Услов: </w:t>
            </w:r>
            <w:r w:rsidR="0004362F" w:rsidRPr="0004362F">
              <w:rPr>
                <w:rFonts w:cs="Times New Roman"/>
                <w:lang w:val="sr-Cyrl-RS"/>
              </w:rPr>
              <w:t>Савремена политичка економија</w:t>
            </w:r>
            <w:r w:rsidR="00A20716" w:rsidRPr="00A20716">
              <w:rPr>
                <w:rFonts w:cs="Times New Roman"/>
                <w:b/>
                <w:bCs/>
              </w:rPr>
              <w:tab/>
            </w:r>
            <w:r w:rsidR="00A20716" w:rsidRPr="00A20716">
              <w:rPr>
                <w:rFonts w:cs="Times New Roman"/>
                <w:b/>
                <w:bCs/>
              </w:rPr>
              <w:tab/>
            </w:r>
          </w:p>
        </w:tc>
      </w:tr>
      <w:tr w:rsidR="00C517FB" w:rsidRPr="00A20716" w14:paraId="78A3A7B1"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21B0045A" w14:textId="77777777" w:rsidR="00C517FB" w:rsidRPr="00A20716" w:rsidRDefault="009318C8" w:rsidP="00A20716">
            <w:pPr>
              <w:spacing w:after="60"/>
              <w:jc w:val="both"/>
              <w:rPr>
                <w:rFonts w:cs="Times New Roman"/>
              </w:rPr>
            </w:pPr>
            <w:r w:rsidRPr="00A20716">
              <w:rPr>
                <w:rFonts w:cs="Times New Roman"/>
                <w:b/>
                <w:bCs/>
              </w:rPr>
              <w:t>Циљ предмета:</w:t>
            </w:r>
            <w:r w:rsidRPr="00A20716">
              <w:rPr>
                <w:rFonts w:cs="Times New Roman"/>
              </w:rPr>
              <w:t xml:space="preserve"> Детаљније упознавање студената политиколошког и међународног смера са основном структуром и решењима игара које се често појављују у унутрашњој политици и међународним односима.</w:t>
            </w:r>
          </w:p>
        </w:tc>
      </w:tr>
      <w:tr w:rsidR="00C517FB" w:rsidRPr="00A20716" w14:paraId="04EB69DD"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Pr>
          <w:p w14:paraId="39651794" w14:textId="77777777" w:rsidR="00C517FB" w:rsidRPr="00A20716" w:rsidRDefault="009318C8" w:rsidP="00A20716">
            <w:pPr>
              <w:spacing w:after="60"/>
              <w:jc w:val="both"/>
              <w:rPr>
                <w:rFonts w:cs="Times New Roman"/>
                <w:b/>
                <w:bCs/>
              </w:rPr>
            </w:pPr>
            <w:r w:rsidRPr="00A20716">
              <w:rPr>
                <w:rFonts w:cs="Times New Roman"/>
                <w:b/>
                <w:bCs/>
              </w:rPr>
              <w:t xml:space="preserve">Исход предмета </w:t>
            </w:r>
          </w:p>
          <w:p w14:paraId="7646605B" w14:textId="77777777" w:rsidR="00C517FB" w:rsidRPr="00A20716" w:rsidRDefault="009318C8" w:rsidP="00A20716">
            <w:pPr>
              <w:spacing w:after="60"/>
              <w:jc w:val="both"/>
              <w:rPr>
                <w:rFonts w:cs="Times New Roman"/>
              </w:rPr>
            </w:pPr>
            <w:r w:rsidRPr="00A20716">
              <w:rPr>
                <w:rFonts w:cs="Times New Roman"/>
              </w:rPr>
              <w:t>Студенти ће бити оспособљени да разумеју велики број интеркативних политичких односа на националном и међународном нивоу. Ради се о односима из области колективног делања, прављења полиитичких коалциција, изборног понашања, буџетирања, односа принципала и агента у јавној адмнистрацији, трке у наоружању, колонијалних освајања, настанка државе, односа држава –чланица еврозоне, итд.</w:t>
            </w:r>
          </w:p>
        </w:tc>
      </w:tr>
      <w:tr w:rsidR="00C517FB" w:rsidRPr="00A20716" w14:paraId="637DEF2B"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5648FEDA" w14:textId="77777777" w:rsidR="00C517FB" w:rsidRPr="00A20716" w:rsidRDefault="009318C8" w:rsidP="00A20716">
            <w:pPr>
              <w:spacing w:after="60"/>
              <w:jc w:val="both"/>
              <w:rPr>
                <w:rFonts w:cs="Times New Roman"/>
                <w:b/>
                <w:bCs/>
              </w:rPr>
            </w:pPr>
            <w:r w:rsidRPr="00A20716">
              <w:rPr>
                <w:rFonts w:cs="Times New Roman"/>
                <w:b/>
                <w:bCs/>
              </w:rPr>
              <w:t>Садржај предмета</w:t>
            </w:r>
          </w:p>
          <w:p w14:paraId="4965DA8B" w14:textId="1F0CAE6F" w:rsidR="00A20716" w:rsidRPr="00A20716" w:rsidRDefault="009318C8" w:rsidP="00A20716">
            <w:pPr>
              <w:pStyle w:val="Heading3"/>
              <w:spacing w:after="60"/>
              <w:jc w:val="both"/>
              <w:rPr>
                <w:rFonts w:cs="Times New Roman"/>
                <w:b w:val="0"/>
                <w:bCs w:val="0"/>
                <w:sz w:val="20"/>
                <w:szCs w:val="20"/>
              </w:rPr>
            </w:pPr>
            <w:r w:rsidRPr="00A20716">
              <w:rPr>
                <w:rFonts w:cs="Times New Roman"/>
                <w:b w:val="0"/>
                <w:bCs w:val="0"/>
                <w:sz w:val="20"/>
                <w:szCs w:val="20"/>
              </w:rPr>
              <w:t>1. Увод у теорију игара. 2. Основни концепти (равнотежа, стратегијe, чиста стратегија, мешовита стратегија, рационалност играча, кооперативне и некооперативне игре, нормалан и екстензиван облик игре, решење путем најбољег одговора) 2. Затвореникова дилема (доминантна и подређена стратегија, максимин стратегија; Парето оптимум; субоптимални исход игре). 3. Игра уверавања (фокална тачка, заједничко знање, игра са збиром нула). 4. Игра кукавице (репутација, обавезивање, информација). 5. Потезне игре (Динамика игара, повратна индукција, предност првог потеза, предност другог потеза, савршена Нешова равнотежа подигре). 6. Игре са непотпуним информацијама (игре са несавршеним информацијама, тип играча, уверења, информациона асиметрија, секвенцијална рационалност, секвенцијална равнотежа, сигнализирање, проблем надзора у игри принципала и агента). 7. Колективно делање и игре са више од два играча (затвореникова дилема, игра уверавања, игра кукавице)</w:t>
            </w:r>
          </w:p>
        </w:tc>
      </w:tr>
      <w:tr w:rsidR="00C517FB" w:rsidRPr="00A20716" w14:paraId="658481D7" w14:textId="77777777" w:rsidTr="00A20716">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14D3B4E" w14:textId="77777777" w:rsidR="00C517FB" w:rsidRPr="00A20716" w:rsidRDefault="009318C8" w:rsidP="00327C79">
            <w:pPr>
              <w:spacing w:after="60"/>
              <w:jc w:val="both"/>
              <w:rPr>
                <w:rFonts w:cs="Times New Roman"/>
                <w:b/>
                <w:bCs/>
              </w:rPr>
            </w:pPr>
            <w:r w:rsidRPr="00A20716">
              <w:rPr>
                <w:rFonts w:cs="Times New Roman"/>
                <w:b/>
                <w:bCs/>
              </w:rPr>
              <w:t xml:space="preserve">Литература </w:t>
            </w:r>
          </w:p>
          <w:p w14:paraId="43FC8754" w14:textId="77777777" w:rsidR="00A20716" w:rsidRDefault="009318C8" w:rsidP="00327C79">
            <w:pPr>
              <w:spacing w:after="60"/>
              <w:jc w:val="both"/>
              <w:rPr>
                <w:rFonts w:cs="Times New Roman"/>
                <w:b/>
                <w:bCs/>
              </w:rPr>
            </w:pPr>
            <w:r w:rsidRPr="00A20716">
              <w:rPr>
                <w:rFonts w:cs="Times New Roman"/>
                <w:b/>
                <w:bCs/>
              </w:rPr>
              <w:t xml:space="preserve">Обавезна: </w:t>
            </w:r>
          </w:p>
          <w:p w14:paraId="1ACDD581" w14:textId="29FA3E9B" w:rsidR="00C517FB" w:rsidRPr="00A20716" w:rsidRDefault="009318C8" w:rsidP="00327C79">
            <w:pPr>
              <w:spacing w:after="60"/>
              <w:jc w:val="both"/>
              <w:rPr>
                <w:rFonts w:cs="Times New Roman"/>
              </w:rPr>
            </w:pPr>
            <w:r w:rsidRPr="00A20716">
              <w:rPr>
                <w:rFonts w:cs="Times New Roman"/>
              </w:rPr>
              <w:t xml:space="preserve">Душан Павловић, </w:t>
            </w:r>
            <w:r w:rsidRPr="00A20716">
              <w:rPr>
                <w:rFonts w:cs="Times New Roman"/>
                <w:i/>
                <w:iCs/>
              </w:rPr>
              <w:t>Теорија игара. Основе игре и примена</w:t>
            </w:r>
            <w:r w:rsidRPr="00A20716">
              <w:rPr>
                <w:rFonts w:cs="Times New Roman"/>
              </w:rPr>
              <w:t xml:space="preserve">. (Чигоја штампа и ФПН, 2021; 3. издање); Божо Стојановић, </w:t>
            </w:r>
            <w:r w:rsidRPr="00A20716">
              <w:rPr>
                <w:rFonts w:cs="Times New Roman"/>
                <w:i/>
                <w:iCs/>
              </w:rPr>
              <w:t>Теорија игара</w:t>
            </w:r>
            <w:r w:rsidRPr="00A20716">
              <w:rPr>
                <w:rFonts w:cs="Times New Roman"/>
              </w:rPr>
              <w:t xml:space="preserve">. (Службеник гласник, 2005). </w:t>
            </w:r>
          </w:p>
        </w:tc>
      </w:tr>
      <w:tr w:rsidR="00C517FB" w:rsidRPr="00A20716" w14:paraId="3DA36976" w14:textId="77777777" w:rsidTr="00A20716">
        <w:trPr>
          <w:trHeight w:val="222"/>
        </w:trPr>
        <w:tc>
          <w:tcPr>
            <w:tcW w:w="3020"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2775F5FD" w14:textId="77777777" w:rsidR="00C517FB" w:rsidRPr="00A20716" w:rsidRDefault="009318C8" w:rsidP="00327C79">
            <w:pPr>
              <w:spacing w:after="60"/>
              <w:jc w:val="both"/>
              <w:rPr>
                <w:rFonts w:cs="Times New Roman"/>
              </w:rPr>
            </w:pPr>
            <w:r w:rsidRPr="00A20716">
              <w:rPr>
                <w:rFonts w:cs="Times New Roman"/>
                <w:b/>
                <w:bCs/>
              </w:rPr>
              <w:t>Број часова  активне наставе</w:t>
            </w:r>
          </w:p>
        </w:tc>
        <w:tc>
          <w:tcPr>
            <w:tcW w:w="303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36ABF6D" w14:textId="4EA60B49" w:rsidR="00C517FB" w:rsidRPr="00A20716" w:rsidRDefault="009318C8" w:rsidP="00327C79">
            <w:pPr>
              <w:spacing w:after="60"/>
              <w:jc w:val="both"/>
              <w:rPr>
                <w:rFonts w:cs="Times New Roman"/>
              </w:rPr>
            </w:pPr>
            <w:r w:rsidRPr="00A20716">
              <w:rPr>
                <w:rFonts w:cs="Times New Roman"/>
                <w:b/>
                <w:bCs/>
              </w:rPr>
              <w:t xml:space="preserve">Теоријска настава: </w:t>
            </w:r>
            <w:r w:rsidR="00A73D94">
              <w:rPr>
                <w:rFonts w:cs="Times New Roman"/>
              </w:rPr>
              <w:t>30</w:t>
            </w:r>
          </w:p>
        </w:tc>
        <w:tc>
          <w:tcPr>
            <w:tcW w:w="318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613EB49A" w14:textId="607F7F6E" w:rsidR="00C517FB" w:rsidRPr="00A73D94" w:rsidRDefault="009318C8" w:rsidP="00327C79">
            <w:pPr>
              <w:spacing w:after="60"/>
              <w:jc w:val="both"/>
              <w:rPr>
                <w:rFonts w:cs="Times New Roman"/>
              </w:rPr>
            </w:pPr>
            <w:r w:rsidRPr="00A20716">
              <w:rPr>
                <w:rFonts w:cs="Times New Roman"/>
                <w:b/>
                <w:bCs/>
                <w:lang w:val="ru-RU"/>
              </w:rPr>
              <w:t>Практична настава:</w:t>
            </w:r>
            <w:r w:rsidRPr="00086A8D">
              <w:rPr>
                <w:rFonts w:cs="Times New Roman"/>
                <w:lang w:val="ru-RU"/>
              </w:rPr>
              <w:t xml:space="preserve"> </w:t>
            </w:r>
            <w:r w:rsidR="00A73D94">
              <w:rPr>
                <w:rFonts w:cs="Times New Roman"/>
              </w:rPr>
              <w:t>30</w:t>
            </w:r>
          </w:p>
        </w:tc>
      </w:tr>
      <w:tr w:rsidR="00C517FB" w:rsidRPr="00A20716" w14:paraId="5F52DE23" w14:textId="77777777" w:rsidTr="00A20716">
        <w:trPr>
          <w:trHeight w:val="442"/>
        </w:trPr>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4111B4D3" w14:textId="77777777" w:rsidR="00C517FB" w:rsidRPr="00A20716" w:rsidRDefault="009318C8" w:rsidP="00327C79">
            <w:pPr>
              <w:spacing w:after="60"/>
              <w:jc w:val="both"/>
              <w:rPr>
                <w:rFonts w:cs="Times New Roman"/>
              </w:rPr>
            </w:pPr>
            <w:r w:rsidRPr="00A20716">
              <w:rPr>
                <w:rFonts w:cs="Times New Roman"/>
                <w:b/>
                <w:bCs/>
              </w:rPr>
              <w:t xml:space="preserve">Методе извођења наставе: </w:t>
            </w:r>
            <w:r w:rsidRPr="00A20716">
              <w:rPr>
                <w:rFonts w:cs="Times New Roman"/>
              </w:rPr>
              <w:t xml:space="preserve">Предавања, вежбе, стручна група, семинарски радови (есеји), консултације, case study,  </w:t>
            </w:r>
            <w:r w:rsidRPr="00A20716">
              <w:rPr>
                <w:rFonts w:cs="Times New Roman"/>
                <w:i/>
                <w:iCs/>
              </w:rPr>
              <w:t xml:space="preserve">power-point </w:t>
            </w:r>
            <w:r w:rsidRPr="00A20716">
              <w:rPr>
                <w:rFonts w:cs="Times New Roman"/>
              </w:rPr>
              <w:t>презентације</w:t>
            </w:r>
          </w:p>
        </w:tc>
      </w:tr>
      <w:tr w:rsidR="00C517FB" w:rsidRPr="00A20716" w14:paraId="4CBBCB66" w14:textId="77777777" w:rsidTr="00A20716">
        <w:trPr>
          <w:trHeight w:val="222"/>
        </w:trPr>
        <w:tc>
          <w:tcPr>
            <w:tcW w:w="924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0920DC9B" w14:textId="77777777" w:rsidR="00C517FB" w:rsidRPr="00A20716" w:rsidRDefault="009318C8" w:rsidP="00327C79">
            <w:pPr>
              <w:spacing w:after="60"/>
              <w:jc w:val="both"/>
              <w:rPr>
                <w:rFonts w:cs="Times New Roman"/>
              </w:rPr>
            </w:pPr>
            <w:r w:rsidRPr="00A20716">
              <w:rPr>
                <w:rFonts w:cs="Times New Roman"/>
                <w:b/>
                <w:bCs/>
              </w:rPr>
              <w:t>Оцена  знања (максимални број поена 100)</w:t>
            </w:r>
          </w:p>
        </w:tc>
      </w:tr>
      <w:tr w:rsidR="00C517FB" w:rsidRPr="00A20716" w14:paraId="1E20020D" w14:textId="77777777" w:rsidTr="00A20716">
        <w:trPr>
          <w:trHeight w:val="222"/>
        </w:trPr>
        <w:tc>
          <w:tcPr>
            <w:tcW w:w="3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5B76DE85" w14:textId="77777777" w:rsidR="00C517FB" w:rsidRPr="00086A8D" w:rsidRDefault="009318C8" w:rsidP="00327C79">
            <w:pPr>
              <w:spacing w:after="60"/>
              <w:jc w:val="both"/>
              <w:rPr>
                <w:rFonts w:cs="Times New Roman"/>
              </w:rPr>
            </w:pPr>
            <w:r w:rsidRPr="00086A8D">
              <w:rPr>
                <w:rFonts w:cs="Times New Roman"/>
              </w:rPr>
              <w:t>Предиспитне обавезе</w:t>
            </w:r>
          </w:p>
        </w:tc>
        <w:tc>
          <w:tcPr>
            <w:tcW w:w="1144"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A4385AE" w14:textId="77777777" w:rsidR="00C517FB" w:rsidRPr="00A20716" w:rsidRDefault="009318C8" w:rsidP="00327C79">
            <w:pPr>
              <w:spacing w:after="60"/>
              <w:jc w:val="both"/>
              <w:rPr>
                <w:rFonts w:cs="Times New Roman"/>
              </w:rPr>
            </w:pPr>
            <w:r w:rsidRPr="00A20716">
              <w:rPr>
                <w:rFonts w:cs="Times New Roman"/>
                <w:lang w:val="ru-RU"/>
              </w:rPr>
              <w:t>Поена</w:t>
            </w:r>
          </w:p>
        </w:tc>
        <w:tc>
          <w:tcPr>
            <w:tcW w:w="30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0B6C5D99" w14:textId="77777777" w:rsidR="00C517FB" w:rsidRPr="00A20716" w:rsidRDefault="009318C8" w:rsidP="00327C79">
            <w:pPr>
              <w:spacing w:after="60"/>
              <w:jc w:val="both"/>
              <w:rPr>
                <w:rFonts w:cs="Times New Roman"/>
              </w:rPr>
            </w:pPr>
            <w:r w:rsidRPr="00A20716">
              <w:rPr>
                <w:rFonts w:cs="Times New Roman"/>
                <w:b/>
                <w:bCs/>
              </w:rPr>
              <w:t xml:space="preserve">Завршни испит </w:t>
            </w: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574F73F2" w14:textId="77777777" w:rsidR="00C517FB" w:rsidRPr="00A20716" w:rsidRDefault="009318C8" w:rsidP="00327C79">
            <w:pPr>
              <w:spacing w:after="60"/>
              <w:jc w:val="both"/>
              <w:rPr>
                <w:rFonts w:cs="Times New Roman"/>
              </w:rPr>
            </w:pPr>
            <w:r w:rsidRPr="00A20716">
              <w:rPr>
                <w:rFonts w:cs="Times New Roman"/>
                <w:lang w:val="ru-RU"/>
              </w:rPr>
              <w:t>поена</w:t>
            </w:r>
          </w:p>
        </w:tc>
      </w:tr>
      <w:tr w:rsidR="00C517FB" w:rsidRPr="00A20716" w14:paraId="3D3EA840" w14:textId="77777777" w:rsidTr="00A20716">
        <w:trPr>
          <w:trHeight w:val="222"/>
        </w:trPr>
        <w:tc>
          <w:tcPr>
            <w:tcW w:w="3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4CFB7F38" w14:textId="77777777" w:rsidR="00C517FB" w:rsidRPr="00086A8D" w:rsidRDefault="009318C8" w:rsidP="00327C79">
            <w:pPr>
              <w:spacing w:after="60"/>
              <w:jc w:val="both"/>
              <w:rPr>
                <w:rFonts w:cs="Times New Roman"/>
              </w:rPr>
            </w:pPr>
            <w:r w:rsidRPr="00086A8D">
              <w:rPr>
                <w:rFonts w:cs="Times New Roman"/>
              </w:rPr>
              <w:t>настава-предавања</w:t>
            </w:r>
          </w:p>
        </w:tc>
        <w:tc>
          <w:tcPr>
            <w:tcW w:w="1144"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674C60A8" w14:textId="77777777" w:rsidR="00C517FB" w:rsidRPr="00086A8D" w:rsidRDefault="009318C8" w:rsidP="00327C79">
            <w:pPr>
              <w:spacing w:after="60"/>
              <w:jc w:val="both"/>
              <w:rPr>
                <w:rFonts w:cs="Times New Roman"/>
                <w:b/>
                <w:bCs/>
              </w:rPr>
            </w:pPr>
            <w:r w:rsidRPr="00086A8D">
              <w:rPr>
                <w:rFonts w:cs="Times New Roman"/>
                <w:b/>
                <w:bCs/>
                <w:lang w:val="ru-RU"/>
              </w:rPr>
              <w:t>0</w:t>
            </w:r>
          </w:p>
        </w:tc>
        <w:tc>
          <w:tcPr>
            <w:tcW w:w="30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824FAA6" w14:textId="77777777" w:rsidR="00C517FB" w:rsidRPr="00086A8D" w:rsidRDefault="009318C8" w:rsidP="00327C79">
            <w:pPr>
              <w:spacing w:after="60"/>
              <w:jc w:val="both"/>
              <w:rPr>
                <w:rFonts w:cs="Times New Roman"/>
              </w:rPr>
            </w:pPr>
            <w:r w:rsidRPr="00086A8D">
              <w:rPr>
                <w:rFonts w:cs="Times New Roman"/>
              </w:rPr>
              <w:t>усмени испт</w:t>
            </w: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DB0A88B" w14:textId="77777777" w:rsidR="00C517FB" w:rsidRPr="00086A8D" w:rsidRDefault="009318C8" w:rsidP="00327C79">
            <w:pPr>
              <w:spacing w:after="60"/>
              <w:jc w:val="both"/>
              <w:rPr>
                <w:rFonts w:cs="Times New Roman"/>
                <w:b/>
                <w:bCs/>
              </w:rPr>
            </w:pPr>
            <w:r w:rsidRPr="00086A8D">
              <w:rPr>
                <w:rFonts w:cs="Times New Roman"/>
                <w:b/>
                <w:bCs/>
              </w:rPr>
              <w:t>30</w:t>
            </w:r>
          </w:p>
        </w:tc>
      </w:tr>
      <w:tr w:rsidR="00C517FB" w:rsidRPr="00A20716" w14:paraId="37ACC849" w14:textId="77777777" w:rsidTr="00A20716">
        <w:trPr>
          <w:trHeight w:val="222"/>
        </w:trPr>
        <w:tc>
          <w:tcPr>
            <w:tcW w:w="3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27C96B3B" w14:textId="77777777" w:rsidR="00C517FB" w:rsidRPr="00086A8D" w:rsidRDefault="009318C8" w:rsidP="00327C79">
            <w:pPr>
              <w:spacing w:after="60"/>
              <w:jc w:val="both"/>
              <w:rPr>
                <w:rFonts w:cs="Times New Roman"/>
              </w:rPr>
            </w:pPr>
            <w:r w:rsidRPr="00086A8D">
              <w:rPr>
                <w:rFonts w:cs="Times New Roman"/>
              </w:rPr>
              <w:t>студијска група</w:t>
            </w:r>
          </w:p>
        </w:tc>
        <w:tc>
          <w:tcPr>
            <w:tcW w:w="1144"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52370F3" w14:textId="77777777" w:rsidR="00C517FB" w:rsidRPr="00086A8D" w:rsidRDefault="009318C8" w:rsidP="00327C79">
            <w:pPr>
              <w:spacing w:after="60"/>
              <w:jc w:val="both"/>
              <w:rPr>
                <w:rFonts w:cs="Times New Roman"/>
                <w:b/>
                <w:bCs/>
              </w:rPr>
            </w:pPr>
            <w:r w:rsidRPr="00086A8D">
              <w:rPr>
                <w:rFonts w:cs="Times New Roman"/>
                <w:b/>
                <w:bCs/>
                <w:lang w:val="ru-RU"/>
              </w:rPr>
              <w:t>0</w:t>
            </w:r>
          </w:p>
        </w:tc>
        <w:tc>
          <w:tcPr>
            <w:tcW w:w="30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6BB11528" w14:textId="77777777" w:rsidR="00C517FB" w:rsidRPr="00A20716" w:rsidRDefault="009318C8" w:rsidP="00327C79">
            <w:pPr>
              <w:spacing w:after="60"/>
              <w:jc w:val="both"/>
              <w:rPr>
                <w:rFonts w:cs="Times New Roman"/>
              </w:rPr>
            </w:pPr>
            <w:r w:rsidRPr="00A20716">
              <w:rPr>
                <w:rFonts w:cs="Times New Roman"/>
                <w:b/>
                <w:bCs/>
              </w:rPr>
              <w:t>..........</w:t>
            </w: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03859B8B" w14:textId="77777777" w:rsidR="00C517FB" w:rsidRPr="00A20716" w:rsidRDefault="00C517FB" w:rsidP="00327C79">
            <w:pPr>
              <w:spacing w:after="60"/>
              <w:jc w:val="both"/>
              <w:rPr>
                <w:rFonts w:cs="Times New Roman"/>
              </w:rPr>
            </w:pPr>
          </w:p>
        </w:tc>
      </w:tr>
      <w:tr w:rsidR="00C517FB" w:rsidRPr="00A20716" w14:paraId="2C79E5A0" w14:textId="77777777" w:rsidTr="00A20716">
        <w:trPr>
          <w:trHeight w:val="222"/>
        </w:trPr>
        <w:tc>
          <w:tcPr>
            <w:tcW w:w="3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A8C7979" w14:textId="77777777" w:rsidR="00C517FB" w:rsidRPr="00086A8D" w:rsidRDefault="009318C8" w:rsidP="00327C79">
            <w:pPr>
              <w:spacing w:after="60"/>
              <w:jc w:val="both"/>
              <w:rPr>
                <w:rFonts w:cs="Times New Roman"/>
              </w:rPr>
            </w:pPr>
            <w:r w:rsidRPr="00086A8D">
              <w:rPr>
                <w:rFonts w:cs="Times New Roman"/>
              </w:rPr>
              <w:t>вежбе</w:t>
            </w:r>
          </w:p>
        </w:tc>
        <w:tc>
          <w:tcPr>
            <w:tcW w:w="1144"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A1D18CE" w14:textId="77777777" w:rsidR="00C517FB" w:rsidRPr="00086A8D" w:rsidRDefault="009318C8" w:rsidP="00327C79">
            <w:pPr>
              <w:spacing w:after="60"/>
              <w:jc w:val="both"/>
              <w:rPr>
                <w:rFonts w:cs="Times New Roman"/>
                <w:b/>
                <w:bCs/>
              </w:rPr>
            </w:pPr>
            <w:r w:rsidRPr="00086A8D">
              <w:rPr>
                <w:rFonts w:cs="Times New Roman"/>
                <w:b/>
                <w:bCs/>
                <w:lang w:val="ru-RU"/>
              </w:rPr>
              <w:t>20</w:t>
            </w:r>
          </w:p>
        </w:tc>
        <w:tc>
          <w:tcPr>
            <w:tcW w:w="30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494D8ECC" w14:textId="77777777" w:rsidR="00C517FB" w:rsidRPr="00A20716" w:rsidRDefault="00C517FB" w:rsidP="00327C79">
            <w:pPr>
              <w:spacing w:after="60"/>
              <w:jc w:val="both"/>
              <w:rPr>
                <w:rFonts w:cs="Times New Roman"/>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F6BFA9B" w14:textId="77777777" w:rsidR="00C517FB" w:rsidRPr="00A20716" w:rsidRDefault="00C517FB" w:rsidP="00327C79">
            <w:pPr>
              <w:spacing w:after="60"/>
              <w:jc w:val="both"/>
              <w:rPr>
                <w:rFonts w:cs="Times New Roman"/>
              </w:rPr>
            </w:pPr>
          </w:p>
        </w:tc>
      </w:tr>
      <w:tr w:rsidR="00C517FB" w:rsidRPr="00A20716" w14:paraId="284219D7" w14:textId="77777777" w:rsidTr="00A20716">
        <w:trPr>
          <w:trHeight w:val="222"/>
        </w:trPr>
        <w:tc>
          <w:tcPr>
            <w:tcW w:w="3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5B6AF261" w14:textId="77777777" w:rsidR="00C517FB" w:rsidRPr="00086A8D" w:rsidRDefault="009318C8" w:rsidP="00327C79">
            <w:pPr>
              <w:spacing w:after="60"/>
              <w:jc w:val="both"/>
              <w:rPr>
                <w:rFonts w:cs="Times New Roman"/>
              </w:rPr>
            </w:pPr>
            <w:r w:rsidRPr="00086A8D">
              <w:rPr>
                <w:rFonts w:cs="Times New Roman"/>
              </w:rPr>
              <w:t xml:space="preserve">колоквијуми </w:t>
            </w:r>
          </w:p>
        </w:tc>
        <w:tc>
          <w:tcPr>
            <w:tcW w:w="1144"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0E1697A" w14:textId="77777777" w:rsidR="00C517FB" w:rsidRPr="00086A8D" w:rsidRDefault="009318C8" w:rsidP="00327C79">
            <w:pPr>
              <w:spacing w:after="60"/>
              <w:jc w:val="both"/>
              <w:rPr>
                <w:rFonts w:cs="Times New Roman"/>
                <w:b/>
                <w:bCs/>
              </w:rPr>
            </w:pPr>
            <w:r w:rsidRPr="00086A8D">
              <w:rPr>
                <w:rFonts w:cs="Times New Roman"/>
                <w:b/>
                <w:bCs/>
                <w:lang w:val="ru-RU"/>
              </w:rPr>
              <w:t>30</w:t>
            </w:r>
          </w:p>
        </w:tc>
        <w:tc>
          <w:tcPr>
            <w:tcW w:w="30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529838EC" w14:textId="77777777" w:rsidR="00C517FB" w:rsidRPr="00A20716" w:rsidRDefault="00C517FB" w:rsidP="00327C79">
            <w:pPr>
              <w:spacing w:after="60"/>
              <w:jc w:val="both"/>
              <w:rPr>
                <w:rFonts w:cs="Times New Roman"/>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4CC9A24" w14:textId="77777777" w:rsidR="00C517FB" w:rsidRPr="00A20716" w:rsidRDefault="00C517FB" w:rsidP="00327C79">
            <w:pPr>
              <w:spacing w:after="60"/>
              <w:jc w:val="both"/>
              <w:rPr>
                <w:rFonts w:cs="Times New Roman"/>
              </w:rPr>
            </w:pPr>
          </w:p>
        </w:tc>
      </w:tr>
      <w:tr w:rsidR="00C517FB" w:rsidRPr="00A20716" w14:paraId="0E415362" w14:textId="77777777" w:rsidTr="00A20716">
        <w:trPr>
          <w:trHeight w:val="222"/>
        </w:trPr>
        <w:tc>
          <w:tcPr>
            <w:tcW w:w="3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0AE620E1" w14:textId="77777777" w:rsidR="00C517FB" w:rsidRPr="00086A8D" w:rsidRDefault="009318C8" w:rsidP="00327C79">
            <w:pPr>
              <w:spacing w:after="60"/>
              <w:jc w:val="both"/>
              <w:rPr>
                <w:rFonts w:cs="Times New Roman"/>
              </w:rPr>
            </w:pPr>
            <w:r w:rsidRPr="00086A8D">
              <w:rPr>
                <w:rFonts w:cs="Times New Roman"/>
              </w:rPr>
              <w:t>успешно одбрањен семинарски рад</w:t>
            </w:r>
          </w:p>
        </w:tc>
        <w:tc>
          <w:tcPr>
            <w:tcW w:w="1144"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9880E10" w14:textId="77777777" w:rsidR="00C517FB" w:rsidRPr="00086A8D" w:rsidRDefault="009318C8" w:rsidP="00327C79">
            <w:pPr>
              <w:spacing w:after="60"/>
              <w:jc w:val="both"/>
              <w:rPr>
                <w:rFonts w:cs="Times New Roman"/>
                <w:b/>
                <w:bCs/>
              </w:rPr>
            </w:pPr>
            <w:r w:rsidRPr="00086A8D">
              <w:rPr>
                <w:rFonts w:cs="Times New Roman"/>
                <w:b/>
                <w:bCs/>
                <w:lang w:val="ru-RU"/>
              </w:rPr>
              <w:t>20</w:t>
            </w:r>
          </w:p>
        </w:tc>
        <w:tc>
          <w:tcPr>
            <w:tcW w:w="30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39049BD" w14:textId="77777777" w:rsidR="00C517FB" w:rsidRPr="00A20716" w:rsidRDefault="00C517FB" w:rsidP="00327C79">
            <w:pPr>
              <w:spacing w:after="60"/>
              <w:jc w:val="both"/>
              <w:rPr>
                <w:rFonts w:cs="Times New Roman"/>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4169ADE7" w14:textId="77777777" w:rsidR="00C517FB" w:rsidRPr="00A20716" w:rsidRDefault="00C517FB" w:rsidP="00327C79">
            <w:pPr>
              <w:spacing w:after="60"/>
              <w:jc w:val="both"/>
              <w:rPr>
                <w:rFonts w:cs="Times New Roman"/>
              </w:rPr>
            </w:pPr>
          </w:p>
        </w:tc>
      </w:tr>
      <w:tr w:rsidR="00C517FB" w:rsidRPr="00A20716" w14:paraId="12F95656" w14:textId="77777777" w:rsidTr="00A20716">
        <w:trPr>
          <w:trHeight w:val="442"/>
        </w:trPr>
        <w:tc>
          <w:tcPr>
            <w:tcW w:w="3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7B288F9E" w14:textId="77777777" w:rsidR="00C517FB" w:rsidRPr="00086A8D" w:rsidRDefault="009318C8" w:rsidP="00327C79">
            <w:pPr>
              <w:spacing w:after="60"/>
              <w:jc w:val="both"/>
              <w:rPr>
                <w:rFonts w:cs="Times New Roman"/>
              </w:rPr>
            </w:pPr>
            <w:r w:rsidRPr="00086A8D">
              <w:rPr>
                <w:rFonts w:cs="Times New Roman"/>
              </w:rPr>
              <w:t>остале активности по оцени испитивача</w:t>
            </w:r>
          </w:p>
        </w:tc>
        <w:tc>
          <w:tcPr>
            <w:tcW w:w="1144"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5E1AA95E" w14:textId="77777777" w:rsidR="00C517FB" w:rsidRPr="00086A8D" w:rsidRDefault="009318C8" w:rsidP="00327C79">
            <w:pPr>
              <w:spacing w:after="60"/>
              <w:jc w:val="both"/>
              <w:rPr>
                <w:rFonts w:cs="Times New Roman"/>
                <w:b/>
                <w:bCs/>
              </w:rPr>
            </w:pPr>
            <w:r w:rsidRPr="00086A8D">
              <w:rPr>
                <w:rFonts w:cs="Times New Roman"/>
                <w:b/>
                <w:bCs/>
                <w:lang w:val="ru-RU"/>
              </w:rPr>
              <w:t>0</w:t>
            </w:r>
          </w:p>
        </w:tc>
        <w:tc>
          <w:tcPr>
            <w:tcW w:w="30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3FE0567D" w14:textId="77777777" w:rsidR="00C517FB" w:rsidRPr="00A20716" w:rsidRDefault="00C517FB" w:rsidP="00327C79">
            <w:pPr>
              <w:spacing w:after="60"/>
              <w:jc w:val="both"/>
              <w:rPr>
                <w:rFonts w:cs="Times New Roman"/>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tcMar>
              <w:top w:w="0" w:type="dxa"/>
              <w:left w:w="80" w:type="dxa"/>
              <w:bottom w:w="0" w:type="dxa"/>
              <w:right w:w="80" w:type="dxa"/>
            </w:tcMar>
          </w:tcPr>
          <w:p w14:paraId="1C62BCFF" w14:textId="77777777" w:rsidR="00C517FB" w:rsidRPr="00A20716" w:rsidRDefault="00C517FB" w:rsidP="00327C79">
            <w:pPr>
              <w:spacing w:after="60"/>
              <w:jc w:val="both"/>
              <w:rPr>
                <w:rFonts w:cs="Times New Roman"/>
              </w:rPr>
            </w:pPr>
          </w:p>
        </w:tc>
      </w:tr>
    </w:tbl>
    <w:p w14:paraId="0271D09A" w14:textId="77777777" w:rsidR="00C517FB" w:rsidRPr="00A20716" w:rsidRDefault="00C517FB" w:rsidP="00A20716">
      <w:pPr>
        <w:jc w:val="both"/>
        <w:rPr>
          <w:rFonts w:cs="Times New Roman"/>
        </w:rPr>
      </w:pPr>
    </w:p>
    <w:sectPr w:rsidR="00C517FB" w:rsidRPr="00A20716">
      <w:headerReference w:type="default" r:id="rId6"/>
      <w:footerReference w:type="default" r:id="rId7"/>
      <w:pgSz w:w="11900" w:h="16840"/>
      <w:pgMar w:top="1417" w:right="1440" w:bottom="1134"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79FD1" w14:textId="77777777" w:rsidR="00F7357B" w:rsidRDefault="00F7357B">
      <w:r>
        <w:separator/>
      </w:r>
    </w:p>
  </w:endnote>
  <w:endnote w:type="continuationSeparator" w:id="0">
    <w:p w14:paraId="243550F3" w14:textId="77777777" w:rsidR="00F7357B" w:rsidRDefault="00F7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A156E" w14:textId="77777777" w:rsidR="00C517FB" w:rsidRDefault="00C517F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40956" w14:textId="77777777" w:rsidR="00F7357B" w:rsidRDefault="00F7357B">
      <w:r>
        <w:separator/>
      </w:r>
    </w:p>
  </w:footnote>
  <w:footnote w:type="continuationSeparator" w:id="0">
    <w:p w14:paraId="14143419" w14:textId="77777777" w:rsidR="00F7357B" w:rsidRDefault="00F73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1F3CB" w14:textId="77777777" w:rsidR="00C517FB" w:rsidRDefault="00C517FB">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FB"/>
    <w:rsid w:val="0001546D"/>
    <w:rsid w:val="0004362F"/>
    <w:rsid w:val="00085A55"/>
    <w:rsid w:val="00086A8D"/>
    <w:rsid w:val="00210C69"/>
    <w:rsid w:val="00307685"/>
    <w:rsid w:val="00327C79"/>
    <w:rsid w:val="00343CEB"/>
    <w:rsid w:val="003461C7"/>
    <w:rsid w:val="003A1779"/>
    <w:rsid w:val="004668FD"/>
    <w:rsid w:val="004A57FA"/>
    <w:rsid w:val="00614B5B"/>
    <w:rsid w:val="006E23E0"/>
    <w:rsid w:val="009318C8"/>
    <w:rsid w:val="00A20716"/>
    <w:rsid w:val="00A65BFC"/>
    <w:rsid w:val="00A73D94"/>
    <w:rsid w:val="00A81E40"/>
    <w:rsid w:val="00BB2AEA"/>
    <w:rsid w:val="00C517FB"/>
    <w:rsid w:val="00C84D41"/>
    <w:rsid w:val="00CC4E9E"/>
    <w:rsid w:val="00F7357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6B9CB"/>
  <w15:docId w15:val="{E3F64BAD-79CE-4571-841E-691076AF5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sr-Latn-RS" w:eastAsia="sr-Latn-R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widowControl w:val="0"/>
    </w:pPr>
    <w:rPr>
      <w:rFonts w:cs="Arial Unicode MS"/>
      <w:color w:val="000000"/>
      <w:u w:color="000000"/>
      <w14:textOutline w14:w="0" w14:cap="flat" w14:cmpd="sng" w14:algn="ctr">
        <w14:noFill/>
        <w14:prstDash w14:val="solid"/>
        <w14:bevel/>
      </w14:textOutline>
    </w:rPr>
  </w:style>
  <w:style w:type="paragraph" w:styleId="Heading2">
    <w:name w:val="heading 2"/>
    <w:next w:val="Normal"/>
    <w:uiPriority w:val="9"/>
    <w:unhideWhenUsed/>
    <w:qFormat/>
    <w:pPr>
      <w:keepNext/>
      <w:widowControl w:val="0"/>
      <w:outlineLvl w:val="1"/>
    </w:pPr>
    <w:rPr>
      <w:rFonts w:cs="Arial Unicode MS"/>
      <w:b/>
      <w:bCs/>
      <w:color w:val="000000"/>
      <w:u w:color="000000"/>
      <w14:textOutline w14:w="0" w14:cap="flat" w14:cmpd="sng" w14:algn="ctr">
        <w14:noFill/>
        <w14:prstDash w14:val="solid"/>
        <w14:bevel/>
      </w14:textOutline>
    </w:rPr>
  </w:style>
  <w:style w:type="paragraph" w:styleId="Heading3">
    <w:name w:val="heading 3"/>
    <w:next w:val="Normal"/>
    <w:uiPriority w:val="9"/>
    <w:unhideWhenUsed/>
    <w:qFormat/>
    <w:pPr>
      <w:keepNext/>
      <w:outlineLvl w:val="2"/>
    </w:pPr>
    <w:rPr>
      <w:rFonts w:cs="Arial Unicode MS"/>
      <w:b/>
      <w:bCs/>
      <w:color w:val="000000"/>
      <w:sz w:val="24"/>
      <w:szCs w:val="24"/>
      <w:u w:color="000000"/>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Suzana</dc:creator>
  <cp:lastModifiedBy>Suzana</cp:lastModifiedBy>
  <cp:revision>2</cp:revision>
  <dcterms:created xsi:type="dcterms:W3CDTF">2021-06-22T17:03:00Z</dcterms:created>
  <dcterms:modified xsi:type="dcterms:W3CDTF">2021-06-22T17:03:00Z</dcterms:modified>
</cp:coreProperties>
</file>